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>по переходу</w:t>
      </w:r>
      <w:r w:rsidR="002B78EC" w:rsidRPr="0026246D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Pr="0026246D">
        <w:rPr>
          <w:rFonts w:ascii="Times New Roman" w:hAnsi="Times New Roman" w:cs="Times New Roman"/>
          <w:b/>
          <w:sz w:val="28"/>
          <w:szCs w:val="28"/>
        </w:rPr>
        <w:t xml:space="preserve"> использование</w:t>
      </w:r>
      <w:r w:rsid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78EC" w:rsidRPr="0026246D" w:rsidRDefault="002B78EC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СКЗИ 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 xml:space="preserve">» версии 5.0 </w:t>
      </w:r>
      <w:r w:rsidR="00EE734D" w:rsidRPr="0026246D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3</w:t>
      </w:r>
    </w:p>
    <w:p w:rsidR="001F343D" w:rsidRPr="0026246D" w:rsidRDefault="001F343D" w:rsidP="00262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246D" w:rsidRPr="0026246D" w:rsidRDefault="0026246D" w:rsidP="003A111B">
      <w:pPr>
        <w:tabs>
          <w:tab w:val="left" w:pos="540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6CE5" w:rsidRPr="00DD477E" w:rsidRDefault="001F343D" w:rsidP="0026246D">
      <w:pPr>
        <w:spacing w:line="360" w:lineRule="auto"/>
        <w:ind w:firstLine="708"/>
        <w:jc w:val="both"/>
        <w:rPr>
          <w:rFonts w:ascii="Lucida Calligraphy" w:hAnsi="Lucida Calligraphy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Для перехода на использование СКЗИ </w:t>
      </w:r>
      <w:r w:rsidR="00EE734D" w:rsidRPr="0026246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sz w:val="28"/>
          <w:szCs w:val="28"/>
        </w:rPr>
        <w:t>» версии</w:t>
      </w:r>
      <w:r w:rsidRPr="0026246D">
        <w:rPr>
          <w:rFonts w:ascii="Times New Roman" w:hAnsi="Times New Roman" w:cs="Times New Roman"/>
          <w:sz w:val="28"/>
          <w:szCs w:val="28"/>
        </w:rPr>
        <w:t xml:space="preserve"> 5.0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sz w:val="28"/>
          <w:szCs w:val="28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2B78EC" w:rsidRPr="00DD477E" w:rsidRDefault="00AD686E" w:rsidP="0026246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1F343D" w:rsidRPr="00DD477E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Pr="00DD477E">
        <w:rPr>
          <w:rFonts w:ascii="Times New Roman" w:hAnsi="Times New Roman" w:cs="Times New Roman"/>
          <w:sz w:val="28"/>
          <w:szCs w:val="28"/>
        </w:rPr>
        <w:t>)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убедиться в </w:t>
      </w:r>
      <w:r w:rsidRPr="00DD477E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роли </w:t>
      </w:r>
      <w:r w:rsidRPr="00DD477E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DD477E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Pr="00DD477E">
        <w:rPr>
          <w:rFonts w:ascii="Times New Roman" w:hAnsi="Times New Roman" w:cs="Times New Roman"/>
          <w:sz w:val="28"/>
          <w:szCs w:val="28"/>
        </w:rPr>
        <w:t>»</w:t>
      </w:r>
      <w:r w:rsidR="00546AB3" w:rsidRPr="00DD477E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Pr="00DD477E">
        <w:rPr>
          <w:rFonts w:ascii="Times New Roman" w:hAnsi="Times New Roman" w:cs="Times New Roman"/>
          <w:sz w:val="28"/>
          <w:szCs w:val="28"/>
        </w:rPr>
        <w:t xml:space="preserve"> у сотрудника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F20C2E" w:rsidRPr="00DD477E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 (эксплуатацию)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средств криптографической защиты информации (далее – </w:t>
      </w:r>
      <w:r w:rsidR="00F20C2E" w:rsidRPr="00DD477E">
        <w:rPr>
          <w:rFonts w:ascii="Times New Roman" w:hAnsi="Times New Roman" w:cs="Times New Roman"/>
          <w:sz w:val="28"/>
          <w:szCs w:val="28"/>
        </w:rPr>
        <w:t>СКЗИ</w:t>
      </w:r>
      <w:r w:rsidR="003341A7" w:rsidRPr="00DD477E">
        <w:rPr>
          <w:rFonts w:ascii="Times New Roman" w:hAnsi="Times New Roman" w:cs="Times New Roman"/>
          <w:sz w:val="28"/>
          <w:szCs w:val="28"/>
        </w:rPr>
        <w:t>)</w:t>
      </w:r>
      <w:r w:rsidR="00F20C2E" w:rsidRPr="00DD477E">
        <w:rPr>
          <w:rFonts w:ascii="Times New Roman" w:hAnsi="Times New Roman" w:cs="Times New Roman"/>
          <w:sz w:val="28"/>
          <w:szCs w:val="28"/>
        </w:rPr>
        <w:t>.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="001F34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8" w:history="1">
        <w:r w:rsidR="00891136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891136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по подключению к ИС АОКЗ </w:t>
      </w:r>
      <w:r w:rsidR="00B47BCE" w:rsidRPr="00DD477E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433612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Тюменской области </w:t>
      </w:r>
      <w:r w:rsidR="00433612" w:rsidRPr="0026246D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433612">
        <w:rPr>
          <w:rFonts w:ascii="Times New Roman" w:hAnsi="Times New Roman" w:cs="Times New Roman"/>
          <w:sz w:val="28"/>
          <w:szCs w:val="28"/>
        </w:rPr>
        <w:t>Управление</w:t>
      </w:r>
      <w:r w:rsidR="00433612" w:rsidRPr="0026246D">
        <w:rPr>
          <w:rFonts w:ascii="Times New Roman" w:hAnsi="Times New Roman" w:cs="Times New Roman"/>
          <w:sz w:val="28"/>
          <w:szCs w:val="28"/>
        </w:rPr>
        <w:t>)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6C430C" w:rsidRPr="00D62879">
          <w:rPr>
            <w:rStyle w:val="a7"/>
            <w:rFonts w:ascii="Times New Roman" w:hAnsi="Times New Roman" w:cs="Times New Roman"/>
            <w:sz w:val="28"/>
            <w:szCs w:val="28"/>
          </w:rPr>
          <w:t>https://</w:t>
        </w:r>
        <w:proofErr w:type="spellStart"/>
        <w:r w:rsidR="006C430C" w:rsidRPr="00D62879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tumen</w:t>
        </w:r>
        <w:proofErr w:type="spellEnd"/>
        <w:r w:rsidR="006C430C" w:rsidRPr="006C430C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6C430C" w:rsidRPr="00D62879">
          <w:rPr>
            <w:rStyle w:val="a7"/>
            <w:rFonts w:ascii="Times New Roman" w:hAnsi="Times New Roman" w:cs="Times New Roman"/>
            <w:sz w:val="28"/>
            <w:szCs w:val="28"/>
          </w:rPr>
          <w:t>roskazna.gov.ru/</w:t>
        </w:r>
        <w:proofErr w:type="spellStart"/>
        <w:r w:rsidR="006C430C" w:rsidRPr="00D62879">
          <w:rPr>
            <w:rStyle w:val="a7"/>
            <w:rFonts w:ascii="Times New Roman" w:hAnsi="Times New Roman" w:cs="Times New Roman"/>
            <w:sz w:val="28"/>
            <w:szCs w:val="28"/>
          </w:rPr>
          <w:t>gis</w:t>
        </w:r>
        <w:proofErr w:type="spellEnd"/>
        <w:r w:rsidR="006C430C" w:rsidRPr="00D62879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6C430C" w:rsidRPr="00D62879">
          <w:rPr>
            <w:rStyle w:val="a7"/>
            <w:rFonts w:ascii="Times New Roman" w:hAnsi="Times New Roman" w:cs="Times New Roman"/>
            <w:sz w:val="28"/>
            <w:szCs w:val="28"/>
          </w:rPr>
          <w:t>aokz</w:t>
        </w:r>
        <w:proofErr w:type="spellEnd"/>
        <w:r w:rsidR="006C430C" w:rsidRPr="00D62879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="00DD477E">
        <w:rPr>
          <w:rFonts w:ascii="Times New Roman" w:hAnsi="Times New Roman" w:cs="Times New Roman"/>
          <w:sz w:val="28"/>
          <w:szCs w:val="28"/>
        </w:rPr>
        <w:t>.</w:t>
      </w:r>
    </w:p>
    <w:p w:rsidR="0083080B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Направить З</w:t>
      </w:r>
      <w:r w:rsidR="003341A7" w:rsidRPr="0026246D">
        <w:rPr>
          <w:rFonts w:ascii="Times New Roman" w:hAnsi="Times New Roman" w:cs="Times New Roman"/>
          <w:sz w:val="28"/>
          <w:szCs w:val="28"/>
        </w:rPr>
        <w:t>аявку</w:t>
      </w:r>
      <w:r w:rsidR="00F063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D9170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="00D9170E" w:rsidRPr="0026246D">
        <w:rPr>
          <w:rFonts w:ascii="Times New Roman" w:hAnsi="Times New Roman" w:cs="Times New Roman"/>
          <w:sz w:val="28"/>
          <w:szCs w:val="28"/>
        </w:rPr>
        <w:t>в</w:t>
      </w:r>
      <w:r w:rsidR="00433612">
        <w:rPr>
          <w:rFonts w:ascii="Times New Roman" w:hAnsi="Times New Roman" w:cs="Times New Roman"/>
          <w:sz w:val="28"/>
          <w:szCs w:val="28"/>
        </w:rPr>
        <w:t xml:space="preserve"> адрес </w:t>
      </w:r>
      <w:bookmarkStart w:id="0" w:name="_GoBack"/>
      <w:bookmarkEnd w:id="0"/>
      <w:r w:rsidR="00433612">
        <w:rPr>
          <w:rFonts w:ascii="Times New Roman" w:hAnsi="Times New Roman" w:cs="Times New Roman"/>
          <w:sz w:val="28"/>
          <w:szCs w:val="28"/>
        </w:rPr>
        <w:t>Управления</w:t>
      </w:r>
      <w:r w:rsidR="00F063C1" w:rsidRPr="0026246D">
        <w:rPr>
          <w:rFonts w:ascii="Times New Roman" w:hAnsi="Times New Roman" w:cs="Times New Roman"/>
          <w:sz w:val="28"/>
          <w:szCs w:val="28"/>
        </w:rPr>
        <w:t>. Контактные данные, а также электронны</w:t>
      </w:r>
      <w:r w:rsidR="00433612">
        <w:rPr>
          <w:rFonts w:ascii="Times New Roman" w:hAnsi="Times New Roman" w:cs="Times New Roman"/>
          <w:sz w:val="28"/>
          <w:szCs w:val="28"/>
        </w:rPr>
        <w:t>й</w:t>
      </w:r>
      <w:r w:rsidR="006C430C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433612">
        <w:rPr>
          <w:rFonts w:ascii="Times New Roman" w:hAnsi="Times New Roman" w:cs="Times New Roman"/>
          <w:sz w:val="28"/>
          <w:szCs w:val="28"/>
        </w:rPr>
        <w:t xml:space="preserve"> размещен</w:t>
      </w:r>
      <w:r w:rsidR="006C430C">
        <w:rPr>
          <w:rFonts w:ascii="Times New Roman" w:hAnsi="Times New Roman" w:cs="Times New Roman"/>
          <w:sz w:val="28"/>
          <w:szCs w:val="28"/>
        </w:rPr>
        <w:t xml:space="preserve"> на официальном сайте Управления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2B78EC" w:rsidRPr="0026246D" w:rsidRDefault="0083080B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СКЗИ осуществляется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ИС АОКЗ в течение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 рабочих дней со дня получения запроса.</w:t>
      </w:r>
    </w:p>
    <w:p w:rsidR="002B78EC" w:rsidRPr="00DD477E" w:rsidRDefault="001F343D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 xml:space="preserve">Посредством функционала ИС АОКЗ </w:t>
      </w:r>
      <w:r w:rsidR="000349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DD477E">
        <w:rPr>
          <w:rFonts w:ascii="Times New Roman" w:hAnsi="Times New Roman" w:cs="Times New Roman"/>
          <w:sz w:val="28"/>
          <w:szCs w:val="28"/>
        </w:rPr>
        <w:t xml:space="preserve">получить СКЗИ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DD477E">
        <w:rPr>
          <w:rFonts w:ascii="Times New Roman" w:hAnsi="Times New Roman" w:cs="Times New Roman"/>
          <w:sz w:val="28"/>
          <w:szCs w:val="28"/>
        </w:rPr>
        <w:t xml:space="preserve"> и подтвердить получение экземпляра СКЗИ:</w:t>
      </w:r>
    </w:p>
    <w:p w:rsidR="00067ABC" w:rsidRPr="00DD477E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Осуществить вход в ИС АОКЗ:</w:t>
      </w:r>
      <w:r w:rsidRPr="00DD477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https://aokz.cert.roskazna.ru/</w:t>
        </w:r>
      </w:hyperlink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 на строку с переданным СКЗИ «Средство криптографической защиты информации «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5.0 R3 (Исполнения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Base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)»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85735" w:rsidRPr="00067ABC" w:rsidRDefault="00B85735" w:rsidP="00C96D0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6C08CD9" wp14:editId="13E82445">
            <wp:extent cx="5772150" cy="144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97" t="9538" r="1336" b="42137"/>
                    <a:stretch/>
                  </pic:blipFill>
                  <pic:spPr bwMode="auto">
                    <a:xfrm>
                      <a:off x="0" y="0"/>
                      <a:ext cx="57721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80B" w:rsidRPr="0026246D" w:rsidRDefault="00C96D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нажать на </w:t>
      </w:r>
      <w:proofErr w:type="gramStart"/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значок </w:t>
      </w:r>
      <w:r w:rsidRPr="0026246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93BE4E" wp14:editId="60F87D84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 -</w:t>
      </w:r>
      <w:proofErr w:type="gramEnd"/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«Подтвердить получение» экземпляра СКЗИ</w:t>
      </w:r>
      <w:r w:rsidR="008308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3080B" w:rsidRPr="00067ABC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ECC5ECE">
            <wp:extent cx="5767070" cy="2036445"/>
            <wp:effectExtent l="0" t="0" r="508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«Дата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сопроводительного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документа» ввести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в поле «Номер сопроводительного документа» ввести б/н (без номера)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нажать кнопку «Сохранить». </w:t>
      </w:r>
    </w:p>
    <w:p w:rsidR="0083080B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F1F2D">
            <wp:extent cx="1718945" cy="12496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1A05" w:rsidRPr="0026246D" w:rsidRDefault="00C96D0B" w:rsidP="0026246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открывшемся окне </w:t>
      </w:r>
      <w:r w:rsidR="006E1A0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подтвердить получение экземпляра СКЗИ нажав кнопку «Подписать»</w:t>
      </w:r>
    </w:p>
    <w:p w:rsidR="00C96D0B" w:rsidRDefault="00C96D0B" w:rsidP="006E1A05">
      <w:pPr>
        <w:pStyle w:val="a3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6D0B" w:rsidRDefault="006E1A05" w:rsidP="00C96D0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33650" cy="164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одтв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D0B" w:rsidRPr="00C96D0B" w:rsidRDefault="00C96D0B" w:rsidP="006E1A0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78EC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ыполнить </w:t>
      </w:r>
      <w:r w:rsidRPr="0026246D"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544" w:rsidRPr="0026246D">
        <w:rPr>
          <w:rFonts w:ascii="Times New Roman" w:hAnsi="Times New Roman" w:cs="Times New Roman"/>
          <w:sz w:val="28"/>
          <w:szCs w:val="28"/>
        </w:rPr>
        <w:br/>
      </w:r>
      <w:r w:rsidRPr="0026246D">
        <w:rPr>
          <w:rFonts w:ascii="Times New Roman" w:hAnsi="Times New Roman" w:cs="Times New Roman"/>
          <w:sz w:val="28"/>
          <w:szCs w:val="28"/>
        </w:rPr>
        <w:t xml:space="preserve">на рабочем месте пользователя и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="002B78EC" w:rsidRPr="0026246D">
        <w:rPr>
          <w:rFonts w:ascii="Times New Roman" w:hAnsi="Times New Roman" w:cs="Times New Roman"/>
          <w:sz w:val="28"/>
          <w:szCs w:val="28"/>
        </w:rPr>
        <w:t>.</w:t>
      </w:r>
    </w:p>
    <w:p w:rsidR="0066393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F37D5" w:rsidRPr="0026246D">
        <w:rPr>
          <w:rFonts w:ascii="Times New Roman" w:hAnsi="Times New Roman" w:cs="Times New Roman"/>
          <w:sz w:val="28"/>
          <w:szCs w:val="28"/>
        </w:rPr>
        <w:t xml:space="preserve">значок </w:t>
      </w:r>
      <w:r w:rsidR="002A676E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FDFDA8">
            <wp:extent cx="293767" cy="26841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" cy="2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676E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F37D5" w:rsidRPr="0026246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9F37D5" w:rsidRPr="0026246D">
        <w:rPr>
          <w:rFonts w:ascii="Times New Roman" w:hAnsi="Times New Roman" w:cs="Times New Roman"/>
          <w:sz w:val="28"/>
          <w:szCs w:val="28"/>
        </w:rPr>
        <w:t>Комплектация»</w:t>
      </w:r>
    </w:p>
    <w:p w:rsidR="002A676E" w:rsidRPr="002A676E" w:rsidRDefault="002A676E" w:rsidP="002A6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0" cy="20478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компл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3" w:rsidRPr="0026246D" w:rsidRDefault="00A71C83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кнопку «Скачать все»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37D5" w:rsidRPr="00A71C83" w:rsidRDefault="009F37D5" w:rsidP="00A71C83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1D03D2" wp14:editId="36285E7D">
            <wp:extent cx="3181350" cy="1797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9" t="30256" r="23323" b="20535"/>
                    <a:stretch/>
                  </pic:blipFill>
                  <pic:spPr bwMode="auto">
                    <a:xfrm>
                      <a:off x="0" y="0"/>
                      <a:ext cx="31813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B1E" w:rsidRPr="0026246D" w:rsidRDefault="008A4B1E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71C83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ыполнить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проверку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целостности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полученного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R3 </w:t>
      </w:r>
      <w:r w:rsidR="00D21BFA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разделом 2 ЖТЯИ.00101-03 95 01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«Правила пользования»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549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lastRenderedPageBreak/>
        <w:t>Установить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или обновить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 следуя указаниям мастера установки.</w:t>
      </w: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правами администратора,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«Безопасность» включить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«Усиленный контроль использования ключей» и нажмите кнопку «Применить». Для смены режима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потребуется перезагрузка компьютера.</w:t>
      </w:r>
    </w:p>
    <w:p w:rsidR="00CE4320" w:rsidRPr="00C06B76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C06B76" w:rsidRDefault="00C06B76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00" cy="30182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47" cy="302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072E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="00D807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4239" cy="3011805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sp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78" cy="30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320" w:rsidRPr="00C06B76" w:rsidRDefault="00CE4320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E4320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с правами администратора и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«Дополнительно» нажать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кнопку «Пересчитать 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ши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CE4320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C1BE97" wp14:editId="54B99440">
            <wp:extent cx="2343150" cy="28267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557" cy="284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944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78" cy="300730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p3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249" cy="30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49F" w:rsidRPr="0026246D" w:rsidRDefault="0097549F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После завершения установки, в карточке экземпляра СКЗИ</w:t>
      </w:r>
      <w:r w:rsidR="00D21BFA" w:rsidRPr="0026246D">
        <w:rPr>
          <w:rFonts w:ascii="Times New Roman" w:hAnsi="Times New Roman" w:cs="Times New Roman"/>
          <w:sz w:val="28"/>
          <w:szCs w:val="28"/>
        </w:rPr>
        <w:t xml:space="preserve"> в ИС АОКЗ</w:t>
      </w:r>
      <w:r w:rsidR="00FA2678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A2678" w:rsidRPr="0026246D">
        <w:rPr>
          <w:rFonts w:ascii="Times New Roman" w:hAnsi="Times New Roman" w:cs="Times New Roman"/>
          <w:sz w:val="28"/>
          <w:szCs w:val="28"/>
        </w:rPr>
        <w:t>нажать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246D">
        <w:rPr>
          <w:rFonts w:ascii="Times New Roman" w:hAnsi="Times New Roman" w:cs="Times New Roman"/>
          <w:sz w:val="28"/>
          <w:szCs w:val="28"/>
        </w:rPr>
        <w:t xml:space="preserve">значок </w:t>
      </w:r>
      <w:r w:rsidR="00A609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3288DE" wp14:editId="10B98105">
            <wp:extent cx="286101" cy="26821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3128" t="38172" r="83846" b="56151"/>
                    <a:stretch/>
                  </pic:blipFill>
                  <pic:spPr bwMode="auto">
                    <a:xfrm>
                      <a:off x="0" y="0"/>
                      <a:ext cx="291039" cy="27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6246D">
        <w:rPr>
          <w:rFonts w:ascii="Times New Roman" w:hAnsi="Times New Roman" w:cs="Times New Roman"/>
          <w:sz w:val="28"/>
          <w:szCs w:val="28"/>
        </w:rPr>
        <w:t>Установить»</w:t>
      </w:r>
    </w:p>
    <w:p w:rsidR="0097549F" w:rsidRDefault="00D21BFA" w:rsidP="00D21B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DD9E92" wp14:editId="351904A2">
            <wp:extent cx="5734050" cy="21018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559" t="9412" r="1173" b="19786"/>
                    <a:stretch/>
                  </pic:blipFill>
                  <pic:spPr bwMode="auto"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54E8" w:rsidRPr="0026246D" w:rsidRDefault="00A60974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</w:t>
      </w:r>
      <w:r w:rsidR="006054E8"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ввода в действие – текущая дата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«Номер подтверждающего документа» ввести б/н (без номера)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6054E8" w:rsidRDefault="00D21BFA" w:rsidP="006054E8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C21E2D" wp14:editId="000C792C">
            <wp:extent cx="1714500" cy="125095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5597" t="31886" r="35542" b="24491"/>
                    <a:stretch/>
                  </pic:blipFill>
                  <pic:spPr bwMode="auto">
                    <a:xfrm>
                      <a:off x="0" y="0"/>
                      <a:ext cx="171450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544" w:rsidRPr="0026246D" w:rsidRDefault="0003493D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ввод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эксплуатацию п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олученного экземпляра СКЗИ нажать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</w:p>
    <w:p w:rsidR="00975544" w:rsidRPr="00975544" w:rsidRDefault="00975544" w:rsidP="0097554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81635" cy="1676634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тв 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4E8" w:rsidRPr="0026246D" w:rsidRDefault="006054E8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завершении всех действий статус вашего экземпляра </w:t>
      </w:r>
      <w:r w:rsidR="00A609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СКЗИ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изменится на – «Используется».</w:t>
      </w:r>
    </w:p>
    <w:p w:rsidR="00975544" w:rsidRDefault="00975544" w:rsidP="0097554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AA0678" wp14:editId="36C6DD98">
            <wp:extent cx="5848350" cy="20383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535" t="9431" r="1015" b="21758"/>
                    <a:stretch/>
                  </pic:blipFill>
                  <pic:spPr bwMode="auto">
                    <a:xfrm>
                      <a:off x="0" y="0"/>
                      <a:ext cx="58483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34D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случае, если ранее применяемое СКЗИ</w:t>
      </w:r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4.0 </w:t>
      </w:r>
      <w:r w:rsidRPr="0026246D">
        <w:rPr>
          <w:rFonts w:ascii="Times New Roman" w:hAnsi="Times New Roman" w:cs="Times New Roman"/>
          <w:sz w:val="28"/>
          <w:szCs w:val="28"/>
        </w:rPr>
        <w:t xml:space="preserve">было получено в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ТОФК посредством </w:t>
      </w:r>
      <w:r w:rsidR="0003493D" w:rsidRPr="0026246D">
        <w:rPr>
          <w:rFonts w:ascii="Times New Roman" w:hAnsi="Times New Roman" w:cs="Times New Roman"/>
          <w:sz w:val="28"/>
          <w:szCs w:val="28"/>
        </w:rPr>
        <w:t>ИС АОКЗ необходимо осуществить его возврат:</w:t>
      </w:r>
    </w:p>
    <w:p w:rsidR="00DD376B" w:rsidRPr="0026246D" w:rsidRDefault="0003493D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376B" w:rsidRPr="0026246D">
        <w:rPr>
          <w:rFonts w:ascii="Times New Roman" w:hAnsi="Times New Roman" w:cs="Times New Roman"/>
          <w:sz w:val="28"/>
          <w:szCs w:val="28"/>
        </w:rPr>
        <w:t xml:space="preserve">значок </w:t>
      </w:r>
      <w:r w:rsidR="00DD376B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683DCE" wp14:editId="7A17D5C2">
            <wp:extent cx="239184" cy="264287"/>
            <wp:effectExtent l="0" t="0" r="889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DD376B" w:rsidRPr="0026246D">
        <w:rPr>
          <w:rFonts w:ascii="Times New Roman" w:hAnsi="Times New Roman" w:cs="Times New Roman"/>
          <w:sz w:val="28"/>
          <w:szCs w:val="28"/>
        </w:rPr>
        <w:t xml:space="preserve">Изъять» </w:t>
      </w:r>
    </w:p>
    <w:p w:rsidR="00DD376B" w:rsidRDefault="00DD376B" w:rsidP="00DD376B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9F54AA9" wp14:editId="523E35E5">
            <wp:extent cx="5875485" cy="20243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376B" w:rsidRPr="0026246D" w:rsidRDefault="00DD376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03493D" w:rsidRPr="0026246D">
        <w:rPr>
          <w:rFonts w:ascii="Times New Roman" w:hAnsi="Times New Roman" w:cs="Times New Roman"/>
          <w:sz w:val="28"/>
          <w:szCs w:val="28"/>
        </w:rPr>
        <w:t>необходимо заполнить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изъятия – текущая дата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поле «Номер подтверждающего документа» ввести б/н (без номера)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DD376B" w:rsidRDefault="00DD376B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lastRenderedPageBreak/>
        <w:drawing>
          <wp:inline distT="0" distB="0" distL="0" distR="0" wp14:anchorId="7EE5E276" wp14:editId="542DB750">
            <wp:extent cx="1733199" cy="1542321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изъятия экземпляра СКЗИ нажать</w:t>
      </w:r>
      <w:r w:rsidR="00DD376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  <w:r w:rsidR="00DA78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D376B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5E32BD2" wp14:editId="271518EB">
            <wp:extent cx="2546260" cy="1648863"/>
            <wp:effectExtent l="0" t="0" r="698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DA7874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DD376B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401E8D8" wp14:editId="084E8ABA">
            <wp:extent cx="5794939" cy="2052749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Для возврата экземпляра СКЗИ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DA7874" w:rsidRPr="0026246D">
        <w:rPr>
          <w:rFonts w:ascii="Times New Roman" w:hAnsi="Times New Roman" w:cs="Times New Roman"/>
          <w:sz w:val="28"/>
          <w:szCs w:val="28"/>
        </w:rPr>
        <w:t xml:space="preserve">значок </w:t>
      </w:r>
      <w:r w:rsidR="00DA78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C2DF9E" wp14:editId="16099375">
            <wp:extent cx="246832" cy="253206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DA7874" w:rsidRPr="0026246D">
        <w:rPr>
          <w:rFonts w:ascii="Times New Roman" w:hAnsi="Times New Roman" w:cs="Times New Roman"/>
          <w:sz w:val="28"/>
          <w:szCs w:val="28"/>
        </w:rPr>
        <w:t>Вернуть»</w:t>
      </w:r>
    </w:p>
    <w:p w:rsidR="00DA7874" w:rsidRPr="00DA7874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CEA3B9D" wp14:editId="20FDD533">
            <wp:extent cx="5806160" cy="2019155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подтверждения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возврата экземпляра СКЗИ необходимо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кнопку «Подписать»</w:t>
      </w:r>
    </w:p>
    <w:p w:rsid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58B8CF">
            <wp:extent cx="2517775" cy="15728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7874" w:rsidRPr="0026246D" w:rsidRDefault="00DA7874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</w:t>
      </w:r>
      <w:r w:rsidR="00B81FA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СКЗИ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изменится на – «Возвращён».</w:t>
      </w:r>
    </w:p>
    <w:p w:rsidR="00DA7874" w:rsidRP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0161366" wp14:editId="79F30B04">
            <wp:extent cx="5816669" cy="2109291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D38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В случае, если ранее применяемое СКЗИ было получено в </w:t>
      </w:r>
      <w:r w:rsidR="006C430C">
        <w:rPr>
          <w:rFonts w:ascii="Times New Roman" w:hAnsi="Times New Roman" w:cs="Times New Roman"/>
          <w:sz w:val="28"/>
          <w:szCs w:val="28"/>
        </w:rPr>
        <w:t>Управлении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3112C1" w:rsidRPr="0026246D">
        <w:rPr>
          <w:rFonts w:ascii="Times New Roman" w:hAnsi="Times New Roman" w:cs="Times New Roman"/>
          <w:sz w:val="28"/>
          <w:szCs w:val="28"/>
        </w:rPr>
        <w:t>на оптическом носителе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3112C1" w:rsidRPr="0026246D">
        <w:rPr>
          <w:rFonts w:ascii="Times New Roman" w:hAnsi="Times New Roman" w:cs="Times New Roman"/>
          <w:sz w:val="28"/>
          <w:szCs w:val="28"/>
        </w:rPr>
        <w:t>(CD/DVD) необходимо произвести уничтожение дистрибутива СКЗИ, а также эксплуатационной и технической документации. К</w:t>
      </w:r>
      <w:r w:rsidRPr="0026246D">
        <w:rPr>
          <w:rFonts w:ascii="Times New Roman" w:hAnsi="Times New Roman" w:cs="Times New Roman"/>
          <w:sz w:val="28"/>
          <w:szCs w:val="28"/>
        </w:rPr>
        <w:t xml:space="preserve">опию Акта уничтожения </w:t>
      </w:r>
      <w:r w:rsidR="00FD6CE5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26246D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3112C1" w:rsidRPr="0026246D">
        <w:rPr>
          <w:rFonts w:ascii="Times New Roman" w:hAnsi="Times New Roman" w:cs="Times New Roman"/>
          <w:sz w:val="28"/>
          <w:szCs w:val="28"/>
        </w:rPr>
        <w:t xml:space="preserve">в </w:t>
      </w:r>
      <w:r w:rsidR="006C430C">
        <w:rPr>
          <w:rFonts w:ascii="Times New Roman" w:hAnsi="Times New Roman" w:cs="Times New Roman"/>
          <w:sz w:val="28"/>
          <w:szCs w:val="28"/>
        </w:rPr>
        <w:t>Управление</w:t>
      </w:r>
      <w:r w:rsidR="003112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="005E45FB" w:rsidRPr="0026246D">
        <w:rPr>
          <w:rFonts w:ascii="Times New Roman" w:hAnsi="Times New Roman" w:cs="Times New Roman"/>
          <w:sz w:val="28"/>
          <w:szCs w:val="28"/>
        </w:rPr>
        <w:t>.</w:t>
      </w:r>
    </w:p>
    <w:p w:rsidR="00D9170E" w:rsidRPr="0026246D" w:rsidRDefault="006054E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  <w:r w:rsidR="00D9170E" w:rsidRPr="002624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E8" w:rsidRPr="0073115D" w:rsidRDefault="00C5597E" w:rsidP="003A111B">
      <w:pPr>
        <w:pStyle w:val="a3"/>
        <w:spacing w:after="0" w:line="240" w:lineRule="auto"/>
        <w:ind w:left="4820"/>
        <w:jc w:val="center"/>
        <w:rPr>
          <w:rFonts w:ascii="Times New Roman" w:hAnsi="Times New Roman" w:cs="Times New Roman"/>
          <w:sz w:val="24"/>
          <w:szCs w:val="28"/>
        </w:rPr>
      </w:pPr>
      <w:r w:rsidRPr="0073115D">
        <w:rPr>
          <w:rFonts w:ascii="Times New Roman" w:hAnsi="Times New Roman" w:cs="Times New Roman"/>
          <w:sz w:val="24"/>
          <w:szCs w:val="28"/>
        </w:rPr>
        <w:t xml:space="preserve">Приложение № 1 </w:t>
      </w:r>
      <w:r w:rsidRPr="0073115D">
        <w:rPr>
          <w:rFonts w:ascii="Times New Roman" w:hAnsi="Times New Roman" w:cs="Times New Roman"/>
          <w:sz w:val="24"/>
          <w:szCs w:val="28"/>
        </w:rPr>
        <w:br/>
        <w:t>к Инструкции по переходу на использование СКЗИ «</w:t>
      </w:r>
      <w:proofErr w:type="spellStart"/>
      <w:r w:rsidRPr="0073115D">
        <w:rPr>
          <w:rFonts w:ascii="Times New Roman" w:hAnsi="Times New Roman" w:cs="Times New Roman"/>
          <w:sz w:val="24"/>
          <w:szCs w:val="28"/>
        </w:rPr>
        <w:t>КриптоПро</w:t>
      </w:r>
      <w:proofErr w:type="spellEnd"/>
      <w:r w:rsidR="003A111B" w:rsidRPr="0073115D">
        <w:rPr>
          <w:rFonts w:ascii="Times New Roman" w:hAnsi="Times New Roman" w:cs="Times New Roman"/>
          <w:sz w:val="24"/>
          <w:szCs w:val="28"/>
          <w:lang w:val="en-US"/>
        </w:rPr>
        <w:t> </w:t>
      </w:r>
      <w:r w:rsidRPr="0073115D">
        <w:rPr>
          <w:rFonts w:ascii="Times New Roman" w:hAnsi="Times New Roman" w:cs="Times New Roman"/>
          <w:sz w:val="24"/>
          <w:szCs w:val="28"/>
          <w:lang w:val="en-US"/>
        </w:rPr>
        <w:t>CSP</w:t>
      </w:r>
      <w:r w:rsidRPr="0073115D">
        <w:rPr>
          <w:rFonts w:ascii="Times New Roman" w:hAnsi="Times New Roman" w:cs="Times New Roman"/>
          <w:sz w:val="24"/>
          <w:szCs w:val="28"/>
        </w:rPr>
        <w:t xml:space="preserve">» версии 5.0 </w:t>
      </w:r>
      <w:r w:rsidRPr="0073115D">
        <w:rPr>
          <w:rFonts w:ascii="Times New Roman" w:hAnsi="Times New Roman" w:cs="Times New Roman"/>
          <w:sz w:val="24"/>
          <w:szCs w:val="28"/>
          <w:lang w:val="en-US"/>
        </w:rPr>
        <w:t>R</w:t>
      </w:r>
      <w:r w:rsidRPr="0073115D">
        <w:rPr>
          <w:rFonts w:ascii="Times New Roman" w:hAnsi="Times New Roman" w:cs="Times New Roman"/>
          <w:sz w:val="24"/>
          <w:szCs w:val="28"/>
        </w:rPr>
        <w:t>3</w:t>
      </w:r>
    </w:p>
    <w:p w:rsidR="00C5597E" w:rsidRDefault="00C5597E" w:rsidP="003A111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C5597E" w:rsidRPr="0073115D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15D">
        <w:rPr>
          <w:rFonts w:ascii="Times New Roman" w:hAnsi="Times New Roman" w:cs="Times New Roman"/>
          <w:b/>
          <w:sz w:val="28"/>
          <w:szCs w:val="28"/>
        </w:rPr>
        <w:t>Примерная форма заявки</w:t>
      </w: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8"/>
        <w:gridCol w:w="4958"/>
      </w:tblGrid>
      <w:tr w:rsidR="00C5597E" w:rsidRPr="00CE0421" w:rsidTr="00A86336">
        <w:trPr>
          <w:jc w:val="center"/>
        </w:trPr>
        <w:tc>
          <w:tcPr>
            <w:tcW w:w="5210" w:type="dxa"/>
          </w:tcPr>
          <w:p w:rsidR="00C5597E" w:rsidRPr="00CE0421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A505CE" w:rsidRDefault="00C5597E" w:rsidP="00A505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</w:t>
            </w:r>
          </w:p>
          <w:p w:rsidR="00C5597E" w:rsidRPr="00CE0421" w:rsidRDefault="00C5597E" w:rsidP="00A505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A505CE">
              <w:rPr>
                <w:rFonts w:ascii="Times New Roman" w:hAnsi="Times New Roman" w:cs="Times New Roman"/>
                <w:sz w:val="28"/>
                <w:szCs w:val="28"/>
              </w:rPr>
              <w:t>Тюменской области</w:t>
            </w:r>
          </w:p>
        </w:tc>
      </w:tr>
    </w:tbl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C5597E" w:rsidRDefault="00C5597E" w:rsidP="00C5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2"/>
        <w:gridCol w:w="2467"/>
        <w:gridCol w:w="2413"/>
        <w:gridCol w:w="2494"/>
      </w:tblGrid>
      <w:tr w:rsidR="00C5597E" w:rsidTr="00A86336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C5597E" w:rsidTr="00A86336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C5597E" w:rsidTr="00A86336">
        <w:tc>
          <w:tcPr>
            <w:tcW w:w="10421" w:type="dxa"/>
            <w:gridSpan w:val="4"/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C5597E" w:rsidTr="00A86336">
        <w:tc>
          <w:tcPr>
            <w:tcW w:w="2605" w:type="dxa"/>
            <w:vAlign w:val="center"/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C5597E" w:rsidRPr="002527F2" w:rsidRDefault="00C5597E" w:rsidP="00A8633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C5597E" w:rsidRPr="002527F2" w:rsidRDefault="00C5597E" w:rsidP="00A8633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Pr="00DA1FE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proofErr w:type="spellStart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C5597E" w:rsidRPr="00DA1FE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C5597E" w:rsidRPr="00C5597E" w:rsidRDefault="00C5597E" w:rsidP="00C5597E">
      <w:pPr>
        <w:pStyle w:val="Default"/>
        <w:jc w:val="both"/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E178C">
        <w:rPr>
          <w:sz w:val="28"/>
          <w:szCs w:val="28"/>
        </w:rPr>
        <w:t>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 </w:t>
      </w:r>
    </w:p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9"/>
        <w:gridCol w:w="235"/>
        <w:gridCol w:w="2421"/>
        <w:gridCol w:w="276"/>
        <w:gridCol w:w="3155"/>
      </w:tblGrid>
      <w:tr w:rsidR="00C5597E" w:rsidTr="00A86336">
        <w:tc>
          <w:tcPr>
            <w:tcW w:w="3932" w:type="dxa"/>
          </w:tcPr>
          <w:p w:rsidR="00C5597E" w:rsidRDefault="00C5597E" w:rsidP="00DD477E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C5597E" w:rsidRPr="007D61E7" w:rsidRDefault="00C5597E" w:rsidP="00A8633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C5597E" w:rsidTr="00A86336">
        <w:tc>
          <w:tcPr>
            <w:tcW w:w="3932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73115D" w:rsidRPr="00CA5CC5" w:rsidRDefault="0073115D" w:rsidP="0073115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A5CC5">
        <w:rPr>
          <w:rFonts w:ascii="Times New Roman" w:hAnsi="Times New Roman" w:cs="Times New Roman"/>
          <w:i/>
          <w:sz w:val="28"/>
          <w:szCs w:val="28"/>
        </w:rPr>
        <w:t>Исп. (</w:t>
      </w:r>
      <w:r>
        <w:rPr>
          <w:rFonts w:ascii="Times New Roman" w:hAnsi="Times New Roman" w:cs="Times New Roman"/>
          <w:i/>
          <w:sz w:val="28"/>
          <w:szCs w:val="28"/>
        </w:rPr>
        <w:t>Ф.И.О.</w:t>
      </w:r>
      <w:r w:rsidRPr="00CA5CC5">
        <w:rPr>
          <w:rFonts w:ascii="Times New Roman" w:hAnsi="Times New Roman" w:cs="Times New Roman"/>
          <w:i/>
          <w:sz w:val="28"/>
          <w:szCs w:val="28"/>
        </w:rPr>
        <w:t>)</w:t>
      </w:r>
    </w:p>
    <w:p w:rsidR="0073115D" w:rsidRPr="00CA5CC5" w:rsidRDefault="0073115D" w:rsidP="0073115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A5CC5">
        <w:rPr>
          <w:rFonts w:ascii="Times New Roman" w:hAnsi="Times New Roman" w:cs="Times New Roman"/>
          <w:i/>
          <w:sz w:val="28"/>
          <w:szCs w:val="28"/>
        </w:rPr>
        <w:t>Тел.000000</w:t>
      </w:r>
    </w:p>
    <w:p w:rsidR="003A111B" w:rsidRPr="00D75C6F" w:rsidRDefault="003A111B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Pr="004F21C6" w:rsidRDefault="00C5597E" w:rsidP="00C55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 w:rsidRPr="004F21C6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C5597E" w:rsidRPr="004F21C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версия, подходи</w:t>
      </w:r>
      <w:r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пользователей;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КС2 –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 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т.п.);</w:t>
      </w:r>
    </w:p>
    <w:p w:rsidR="001C0C80" w:rsidRDefault="00C5597E" w:rsidP="001C0C8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>
        <w:rPr>
          <w:rFonts w:ascii="Times New Roman" w:hAnsi="Times New Roman" w:cs="Times New Roman"/>
          <w:color w:val="FF0000"/>
          <w:sz w:val="24"/>
          <w:szCs w:val="24"/>
        </w:rPr>
        <w:t>–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</w:t>
      </w:r>
      <w:r w:rsidRPr="005233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т.п.), а также требуется формирование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5597E" w:rsidRPr="0073115D" w:rsidRDefault="00C5597E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4"/>
          <w:szCs w:val="28"/>
        </w:rPr>
      </w:pPr>
      <w:r w:rsidRPr="0073115D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№ 2 </w:t>
      </w:r>
      <w:r w:rsidRPr="0073115D">
        <w:rPr>
          <w:rFonts w:ascii="Times New Roman" w:hAnsi="Times New Roman" w:cs="Times New Roman"/>
          <w:sz w:val="24"/>
          <w:szCs w:val="28"/>
        </w:rPr>
        <w:br/>
        <w:t>к Инструкции по переходу на использование СКЗИ «</w:t>
      </w:r>
      <w:proofErr w:type="spellStart"/>
      <w:r w:rsidRPr="0073115D">
        <w:rPr>
          <w:rFonts w:ascii="Times New Roman" w:hAnsi="Times New Roman" w:cs="Times New Roman"/>
          <w:sz w:val="24"/>
          <w:szCs w:val="28"/>
        </w:rPr>
        <w:t>КриптоПро</w:t>
      </w:r>
      <w:proofErr w:type="spellEnd"/>
      <w:r w:rsidR="003A111B" w:rsidRPr="0073115D">
        <w:rPr>
          <w:rFonts w:ascii="Times New Roman" w:hAnsi="Times New Roman" w:cs="Times New Roman"/>
          <w:sz w:val="24"/>
          <w:szCs w:val="28"/>
          <w:lang w:val="en-US"/>
        </w:rPr>
        <w:t> </w:t>
      </w:r>
      <w:r w:rsidRPr="0073115D">
        <w:rPr>
          <w:rFonts w:ascii="Times New Roman" w:hAnsi="Times New Roman" w:cs="Times New Roman"/>
          <w:sz w:val="24"/>
          <w:szCs w:val="28"/>
          <w:lang w:val="en-US"/>
        </w:rPr>
        <w:t>CSP</w:t>
      </w:r>
      <w:r w:rsidRPr="0073115D">
        <w:rPr>
          <w:rFonts w:ascii="Times New Roman" w:hAnsi="Times New Roman" w:cs="Times New Roman"/>
          <w:sz w:val="24"/>
          <w:szCs w:val="28"/>
        </w:rPr>
        <w:t xml:space="preserve">» версии 5.0 </w:t>
      </w:r>
      <w:r w:rsidRPr="0073115D">
        <w:rPr>
          <w:rFonts w:ascii="Times New Roman" w:hAnsi="Times New Roman" w:cs="Times New Roman"/>
          <w:sz w:val="24"/>
          <w:szCs w:val="28"/>
          <w:lang w:val="en-US"/>
        </w:rPr>
        <w:t>R</w:t>
      </w:r>
      <w:r w:rsidRPr="0073115D">
        <w:rPr>
          <w:rFonts w:ascii="Times New Roman" w:hAnsi="Times New Roman" w:cs="Times New Roman"/>
          <w:sz w:val="24"/>
          <w:szCs w:val="28"/>
        </w:rPr>
        <w:t>3</w:t>
      </w:r>
    </w:p>
    <w:p w:rsidR="0073115D" w:rsidRDefault="0073115D" w:rsidP="00731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15D" w:rsidRPr="0073115D" w:rsidRDefault="0073115D" w:rsidP="007311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15D">
        <w:rPr>
          <w:rFonts w:ascii="Times New Roman" w:hAnsi="Times New Roman" w:cs="Times New Roman"/>
          <w:b/>
          <w:sz w:val="28"/>
          <w:szCs w:val="28"/>
        </w:rPr>
        <w:t>Примерная форма Акта</w:t>
      </w:r>
    </w:p>
    <w:p w:rsidR="0073115D" w:rsidRDefault="0073115D" w:rsidP="0073115D">
      <w:pPr>
        <w:spacing w:after="0" w:line="240" w:lineRule="auto"/>
        <w:ind w:left="5103" w:firstLine="636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73115D" w:rsidRPr="0073115D" w:rsidRDefault="0073115D" w:rsidP="0073115D">
      <w:pPr>
        <w:spacing w:after="0" w:line="240" w:lineRule="auto"/>
        <w:ind w:left="5103" w:firstLine="636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3115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Утверждаю</w:t>
      </w:r>
    </w:p>
    <w:tbl>
      <w:tblPr>
        <w:tblW w:w="4678" w:type="dxa"/>
        <w:jc w:val="right"/>
        <w:tblLook w:val="01E0" w:firstRow="1" w:lastRow="1" w:firstColumn="1" w:lastColumn="1" w:noHBand="0" w:noVBand="0"/>
      </w:tblPr>
      <w:tblGrid>
        <w:gridCol w:w="2043"/>
        <w:gridCol w:w="544"/>
        <w:gridCol w:w="2091"/>
      </w:tblGrid>
      <w:tr w:rsidR="0073115D" w:rsidRPr="0073115D" w:rsidTr="00CE3A90">
        <w:trPr>
          <w:trHeight w:val="234"/>
          <w:jc w:val="right"/>
        </w:trPr>
        <w:tc>
          <w:tcPr>
            <w:tcW w:w="4678" w:type="dxa"/>
            <w:gridSpan w:val="3"/>
            <w:tcBorders>
              <w:bottom w:val="single" w:sz="4" w:space="0" w:color="auto"/>
            </w:tcBorders>
          </w:tcPr>
          <w:p w:rsidR="0073115D" w:rsidRPr="0073115D" w:rsidRDefault="0073115D" w:rsidP="00731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73115D" w:rsidRPr="0073115D" w:rsidTr="00CE3A90">
        <w:trPr>
          <w:trHeight w:val="269"/>
          <w:jc w:val="right"/>
        </w:trPr>
        <w:tc>
          <w:tcPr>
            <w:tcW w:w="4678" w:type="dxa"/>
            <w:gridSpan w:val="3"/>
            <w:tcBorders>
              <w:top w:val="single" w:sz="4" w:space="0" w:color="auto"/>
            </w:tcBorders>
          </w:tcPr>
          <w:p w:rsidR="0073115D" w:rsidRPr="0073115D" w:rsidRDefault="0073115D" w:rsidP="00731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perscript"/>
                <w:lang w:eastAsia="ru-RU"/>
              </w:rPr>
            </w:pPr>
            <w:r w:rsidRPr="0073115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vertAlign w:val="superscript"/>
                <w:lang w:eastAsia="ru-RU"/>
              </w:rPr>
              <w:t>(наименование организации)</w:t>
            </w:r>
          </w:p>
        </w:tc>
      </w:tr>
      <w:tr w:rsidR="0073115D" w:rsidRPr="0073115D" w:rsidTr="00CE3A90">
        <w:trPr>
          <w:trHeight w:val="286"/>
          <w:jc w:val="right"/>
        </w:trPr>
        <w:tc>
          <w:tcPr>
            <w:tcW w:w="2043" w:type="dxa"/>
            <w:tcBorders>
              <w:bottom w:val="single" w:sz="4" w:space="0" w:color="auto"/>
            </w:tcBorders>
          </w:tcPr>
          <w:p w:rsidR="0073115D" w:rsidRPr="0073115D" w:rsidRDefault="0073115D" w:rsidP="00731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" w:type="dxa"/>
            <w:tcBorders>
              <w:left w:val="nil"/>
            </w:tcBorders>
          </w:tcPr>
          <w:p w:rsidR="0073115D" w:rsidRPr="0073115D" w:rsidRDefault="0073115D" w:rsidP="00731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:rsidR="0073115D" w:rsidRPr="0073115D" w:rsidRDefault="0073115D" w:rsidP="00731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115D" w:rsidRPr="0073115D" w:rsidTr="00CE3A90">
        <w:trPr>
          <w:jc w:val="right"/>
        </w:trPr>
        <w:tc>
          <w:tcPr>
            <w:tcW w:w="2043" w:type="dxa"/>
            <w:tcBorders>
              <w:top w:val="single" w:sz="4" w:space="0" w:color="auto"/>
            </w:tcBorders>
          </w:tcPr>
          <w:p w:rsidR="0073115D" w:rsidRPr="0073115D" w:rsidRDefault="0073115D" w:rsidP="0073115D">
            <w:pPr>
              <w:tabs>
                <w:tab w:val="left" w:pos="2621"/>
                <w:tab w:val="center" w:pos="496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3115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vertAlign w:val="superscript"/>
                <w:lang w:eastAsia="ru-RU"/>
              </w:rPr>
              <w:t>(подпись руководителя)</w:t>
            </w:r>
          </w:p>
        </w:tc>
        <w:tc>
          <w:tcPr>
            <w:tcW w:w="544" w:type="dxa"/>
            <w:tcBorders>
              <w:left w:val="nil"/>
            </w:tcBorders>
          </w:tcPr>
          <w:p w:rsidR="0073115D" w:rsidRPr="0073115D" w:rsidRDefault="0073115D" w:rsidP="0073115D">
            <w:pPr>
              <w:widowControl w:val="0"/>
              <w:tabs>
                <w:tab w:val="left" w:pos="2621"/>
                <w:tab w:val="center" w:pos="496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1" w:type="dxa"/>
            <w:tcBorders>
              <w:top w:val="single" w:sz="4" w:space="0" w:color="auto"/>
            </w:tcBorders>
          </w:tcPr>
          <w:p w:rsidR="0073115D" w:rsidRPr="0073115D" w:rsidRDefault="0073115D" w:rsidP="0073115D">
            <w:pPr>
              <w:widowControl w:val="0"/>
              <w:tabs>
                <w:tab w:val="left" w:pos="2621"/>
                <w:tab w:val="center" w:pos="496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3115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vertAlign w:val="superscript"/>
                <w:lang w:eastAsia="ru-RU"/>
              </w:rPr>
              <w:t>(расшифровка подписи)</w:t>
            </w:r>
          </w:p>
        </w:tc>
      </w:tr>
      <w:tr w:rsidR="0073115D" w:rsidRPr="0073115D" w:rsidTr="00CE3A90">
        <w:trPr>
          <w:trHeight w:val="890"/>
          <w:jc w:val="right"/>
        </w:trPr>
        <w:tc>
          <w:tcPr>
            <w:tcW w:w="4678" w:type="dxa"/>
            <w:gridSpan w:val="3"/>
          </w:tcPr>
          <w:p w:rsidR="0073115D" w:rsidRPr="0073115D" w:rsidRDefault="0073115D" w:rsidP="0073115D">
            <w:pPr>
              <w:tabs>
                <w:tab w:val="center" w:pos="496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___ » ________________ 202__ г.</w:t>
            </w:r>
          </w:p>
          <w:p w:rsidR="0073115D" w:rsidRPr="0073115D" w:rsidRDefault="0073115D" w:rsidP="0073115D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3115D" w:rsidRPr="0073115D" w:rsidRDefault="0073115D" w:rsidP="0073115D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11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</w:tr>
    </w:tbl>
    <w:p w:rsidR="0073115D" w:rsidRPr="0073115D" w:rsidRDefault="0073115D" w:rsidP="007311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115D" w:rsidRPr="0073115D" w:rsidRDefault="0073115D" w:rsidP="007311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</w:t>
      </w:r>
    </w:p>
    <w:p w:rsidR="0073115D" w:rsidRPr="0073115D" w:rsidRDefault="0073115D" w:rsidP="007311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уничтожения средства криптографической защиты информации</w:t>
      </w:r>
    </w:p>
    <w:p w:rsidR="0073115D" w:rsidRPr="0073115D" w:rsidRDefault="0073115D" w:rsidP="007311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7"/>
        <w:gridCol w:w="6309"/>
      </w:tblGrid>
      <w:tr w:rsidR="0073115D" w:rsidRPr="0073115D" w:rsidTr="00CE3A90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73115D" w:rsidRPr="0073115D" w:rsidRDefault="0073115D" w:rsidP="00731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73115D" w:rsidRPr="0073115D" w:rsidRDefault="0073115D" w:rsidP="0073115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3115D">
              <w:rPr>
                <w:rFonts w:ascii="Times New Roman" w:eastAsia="Calibri" w:hAnsi="Times New Roman" w:cs="Times New Roman"/>
                <w:sz w:val="26"/>
                <w:szCs w:val="26"/>
              </w:rPr>
              <w:t>«____»  ___________  202__ г.</w:t>
            </w:r>
          </w:p>
        </w:tc>
      </w:tr>
      <w:tr w:rsidR="0073115D" w:rsidRPr="0073115D" w:rsidTr="00CE3A90"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73115D" w:rsidRPr="0073115D" w:rsidRDefault="0073115D" w:rsidP="00731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vertAlign w:val="superscript"/>
              </w:rPr>
            </w:pPr>
            <w:r w:rsidRPr="0073115D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vertAlign w:val="superscript"/>
              </w:rPr>
              <w:t>(населенный пункт)</w:t>
            </w:r>
          </w:p>
        </w:tc>
        <w:tc>
          <w:tcPr>
            <w:tcW w:w="6662" w:type="dxa"/>
            <w:shd w:val="clear" w:color="auto" w:fill="auto"/>
          </w:tcPr>
          <w:p w:rsidR="0073115D" w:rsidRPr="0073115D" w:rsidRDefault="0073115D" w:rsidP="00731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73115D" w:rsidRPr="0073115D" w:rsidRDefault="0073115D" w:rsidP="00731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115D" w:rsidRPr="0073115D" w:rsidRDefault="0073115D" w:rsidP="0073115D">
      <w:pPr>
        <w:shd w:val="clear" w:color="auto" w:fill="FFFFFF"/>
        <w:spacing w:before="58" w:after="0" w:line="240" w:lineRule="auto"/>
        <w:ind w:right="-8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Pr="0073115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                                    </w:t>
      </w:r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составе:</w:t>
      </w:r>
    </w:p>
    <w:p w:rsidR="0073115D" w:rsidRPr="0073115D" w:rsidRDefault="0073115D" w:rsidP="0073115D">
      <w:pPr>
        <w:shd w:val="clear" w:color="auto" w:fill="FFFFFF"/>
        <w:tabs>
          <w:tab w:val="left" w:pos="540"/>
        </w:tabs>
        <w:spacing w:before="58"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iCs/>
          <w:sz w:val="20"/>
          <w:szCs w:val="20"/>
          <w:lang w:eastAsia="ru-RU"/>
        </w:rPr>
      </w:pPr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:rsidR="0073115D" w:rsidRPr="0073115D" w:rsidRDefault="0073115D" w:rsidP="0073115D">
      <w:pPr>
        <w:shd w:val="clear" w:color="auto" w:fill="FFFFFF"/>
        <w:spacing w:before="58" w:after="0" w:line="240" w:lineRule="auto"/>
        <w:ind w:right="-82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vertAlign w:val="superscript"/>
          <w:lang w:eastAsia="ru-RU"/>
        </w:rPr>
      </w:pPr>
      <w:r w:rsidRPr="0073115D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>(Ф.И.О., должность членов комиссии)</w:t>
      </w:r>
    </w:p>
    <w:p w:rsidR="0073115D" w:rsidRPr="0073115D" w:rsidRDefault="0073115D" w:rsidP="0073115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составила настоящий акт о том, что средство криптографической защиты информации (далее - СКЗИ) «</w:t>
      </w:r>
      <w:proofErr w:type="spellStart"/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КриптоПро</w:t>
      </w:r>
      <w:proofErr w:type="spellEnd"/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11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CSP</w:t>
      </w:r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версии 4.0.9963 серийный номер дистрибутива ____________ выведено из эксплуатации, удалено с автоматизированного рабочего места путем деинсталляции программы и очистки компьютера от не удаленных элементов продуктов.</w:t>
      </w:r>
    </w:p>
    <w:p w:rsidR="0073115D" w:rsidRPr="0073115D" w:rsidRDefault="0073115D" w:rsidP="0073115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Произведено уничтожение дистрибутива, эксплуатационной и технической документации к СКЗИ «</w:t>
      </w:r>
      <w:proofErr w:type="spellStart"/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КриптоПро</w:t>
      </w:r>
      <w:proofErr w:type="spellEnd"/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11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CSP</w:t>
      </w:r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версии 4.0.9963 путем физического уничтожения информации.</w:t>
      </w:r>
    </w:p>
    <w:p w:rsidR="0073115D" w:rsidRPr="0073115D" w:rsidRDefault="0073115D" w:rsidP="0073115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акт составлен в 2-х экземплярах на 1 листе каждый.</w:t>
      </w:r>
    </w:p>
    <w:p w:rsidR="0073115D" w:rsidRPr="0073115D" w:rsidRDefault="0073115D" w:rsidP="0073115D">
      <w:pPr>
        <w:autoSpaceDE w:val="0"/>
        <w:autoSpaceDN w:val="0"/>
        <w:adjustRightInd w:val="0"/>
        <w:spacing w:before="120"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1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членов комиссии: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43"/>
        <w:gridCol w:w="1218"/>
        <w:gridCol w:w="2825"/>
      </w:tblGrid>
      <w:tr w:rsidR="0073115D" w:rsidRPr="0073115D" w:rsidTr="0073115D">
        <w:tc>
          <w:tcPr>
            <w:tcW w:w="5743" w:type="dxa"/>
            <w:tcBorders>
              <w:bottom w:val="single" w:sz="4" w:space="0" w:color="auto"/>
            </w:tcBorders>
            <w:shd w:val="clear" w:color="auto" w:fill="auto"/>
          </w:tcPr>
          <w:p w:rsidR="0073115D" w:rsidRPr="0073115D" w:rsidRDefault="0073115D" w:rsidP="0073115D">
            <w:pPr>
              <w:tabs>
                <w:tab w:val="left" w:pos="540"/>
              </w:tabs>
              <w:spacing w:before="58" w:after="0" w:line="240" w:lineRule="auto"/>
              <w:ind w:right="-8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shd w:val="clear" w:color="auto" w:fill="auto"/>
          </w:tcPr>
          <w:p w:rsidR="0073115D" w:rsidRPr="0073115D" w:rsidRDefault="0073115D" w:rsidP="0073115D">
            <w:pPr>
              <w:tabs>
                <w:tab w:val="left" w:pos="540"/>
              </w:tabs>
              <w:spacing w:before="58" w:after="0" w:line="240" w:lineRule="auto"/>
              <w:ind w:right="-8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bottom w:val="single" w:sz="4" w:space="0" w:color="auto"/>
            </w:tcBorders>
            <w:shd w:val="clear" w:color="auto" w:fill="auto"/>
          </w:tcPr>
          <w:p w:rsidR="0073115D" w:rsidRPr="0073115D" w:rsidRDefault="0073115D" w:rsidP="0073115D">
            <w:pPr>
              <w:tabs>
                <w:tab w:val="left" w:pos="540"/>
              </w:tabs>
              <w:spacing w:before="58" w:after="0" w:line="240" w:lineRule="auto"/>
              <w:ind w:right="-8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3115D" w:rsidRPr="0073115D" w:rsidTr="0073115D">
        <w:tc>
          <w:tcPr>
            <w:tcW w:w="5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3115D" w:rsidRPr="0073115D" w:rsidRDefault="0073115D" w:rsidP="0073115D">
            <w:pPr>
              <w:tabs>
                <w:tab w:val="left" w:pos="540"/>
              </w:tabs>
              <w:spacing w:before="58" w:after="0" w:line="240" w:lineRule="auto"/>
              <w:ind w:right="-8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shd w:val="clear" w:color="auto" w:fill="auto"/>
          </w:tcPr>
          <w:p w:rsidR="0073115D" w:rsidRPr="0073115D" w:rsidRDefault="0073115D" w:rsidP="0073115D">
            <w:pPr>
              <w:tabs>
                <w:tab w:val="left" w:pos="540"/>
              </w:tabs>
              <w:spacing w:before="58" w:after="0" w:line="240" w:lineRule="auto"/>
              <w:ind w:right="-8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3115D" w:rsidRPr="0073115D" w:rsidRDefault="0073115D" w:rsidP="0073115D">
            <w:pPr>
              <w:tabs>
                <w:tab w:val="left" w:pos="540"/>
              </w:tabs>
              <w:spacing w:before="58" w:after="0" w:line="240" w:lineRule="auto"/>
              <w:ind w:right="-8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3115D" w:rsidRPr="0073115D" w:rsidTr="0073115D">
        <w:tc>
          <w:tcPr>
            <w:tcW w:w="5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3115D" w:rsidRPr="0073115D" w:rsidRDefault="0073115D" w:rsidP="0073115D">
            <w:pPr>
              <w:tabs>
                <w:tab w:val="left" w:pos="540"/>
              </w:tabs>
              <w:spacing w:before="58" w:after="0" w:line="240" w:lineRule="auto"/>
              <w:ind w:right="-8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shd w:val="clear" w:color="auto" w:fill="auto"/>
          </w:tcPr>
          <w:p w:rsidR="0073115D" w:rsidRPr="0073115D" w:rsidRDefault="0073115D" w:rsidP="0073115D">
            <w:pPr>
              <w:tabs>
                <w:tab w:val="left" w:pos="540"/>
              </w:tabs>
              <w:spacing w:before="58" w:after="0" w:line="240" w:lineRule="auto"/>
              <w:ind w:right="-8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3115D" w:rsidRPr="0073115D" w:rsidRDefault="0073115D" w:rsidP="0073115D">
            <w:pPr>
              <w:tabs>
                <w:tab w:val="left" w:pos="540"/>
              </w:tabs>
              <w:spacing w:before="58" w:after="0" w:line="240" w:lineRule="auto"/>
              <w:ind w:right="-8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5597E" w:rsidRPr="00C5597E" w:rsidRDefault="0073115D" w:rsidP="0073115D">
      <w:pPr>
        <w:shd w:val="clear" w:color="auto" w:fill="FFFFFF"/>
        <w:tabs>
          <w:tab w:val="left" w:pos="1568"/>
          <w:tab w:val="left" w:pos="8441"/>
        </w:tabs>
        <w:spacing w:before="58" w:after="0" w:line="240" w:lineRule="auto"/>
        <w:ind w:right="-82"/>
        <w:rPr>
          <w:rFonts w:ascii="Times New Roman" w:hAnsi="Times New Roman" w:cs="Times New Roman"/>
          <w:sz w:val="24"/>
          <w:szCs w:val="24"/>
        </w:rPr>
      </w:pPr>
      <w:r w:rsidRPr="0073115D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ab/>
        <w:t xml:space="preserve">(Ф.И.О., должность членов комиссии) </w:t>
      </w:r>
      <w:r w:rsidRPr="0073115D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ab/>
        <w:t>(подпись)</w:t>
      </w:r>
    </w:p>
    <w:sectPr w:rsidR="00C5597E" w:rsidRPr="00C5597E" w:rsidSect="00DF67A8">
      <w:headerReference w:type="default" r:id="rId34"/>
      <w:headerReference w:type="first" r:id="rId35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5AD" w:rsidRDefault="00AC75AD">
      <w:pPr>
        <w:spacing w:after="0" w:line="240" w:lineRule="auto"/>
      </w:pPr>
      <w:r>
        <w:separator/>
      </w:r>
    </w:p>
  </w:endnote>
  <w:endnote w:type="continuationSeparator" w:id="0">
    <w:p w:rsidR="00AC75AD" w:rsidRDefault="00AC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5AD" w:rsidRDefault="00AC75AD">
      <w:pPr>
        <w:spacing w:after="0" w:line="240" w:lineRule="auto"/>
      </w:pPr>
      <w:r>
        <w:separator/>
      </w:r>
    </w:p>
  </w:footnote>
  <w:footnote w:type="continuationSeparator" w:id="0">
    <w:p w:rsidR="00AC75AD" w:rsidRDefault="00AC75AD">
      <w:pPr>
        <w:spacing w:after="0" w:line="240" w:lineRule="auto"/>
      </w:pPr>
      <w:r>
        <w:continuationSeparator/>
      </w:r>
    </w:p>
  </w:footnote>
  <w:footnote w:id="1">
    <w:p w:rsidR="001F343D" w:rsidRPr="005172DD" w:rsidRDefault="001F343D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Главный регистратор – руководитель организации</w:t>
      </w:r>
    </w:p>
  </w:footnote>
  <w:footnote w:id="2">
    <w:p w:rsidR="00F063C1" w:rsidRPr="00A71C83" w:rsidRDefault="00F063C1">
      <w:pPr>
        <w:pStyle w:val="a9"/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Заявки и способ её предоставления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Заявки приведена в приложении № 1</w:t>
      </w:r>
    </w:p>
  </w:footnote>
  <w:footnote w:id="3">
    <w:p w:rsidR="003112C1" w:rsidRPr="005172DD" w:rsidRDefault="003112C1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и способ предоставления Акта уничтожения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Акта уничтожения приведена в приложении № 2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D35D6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3361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43361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433612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CE09C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608E02D0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3000B"/>
    <w:rsid w:val="0003493D"/>
    <w:rsid w:val="00067ABC"/>
    <w:rsid w:val="000C0361"/>
    <w:rsid w:val="000F3562"/>
    <w:rsid w:val="00100C99"/>
    <w:rsid w:val="00100D38"/>
    <w:rsid w:val="001C0C80"/>
    <w:rsid w:val="001F343D"/>
    <w:rsid w:val="0025416E"/>
    <w:rsid w:val="00257317"/>
    <w:rsid w:val="0026246D"/>
    <w:rsid w:val="002745E0"/>
    <w:rsid w:val="002A676E"/>
    <w:rsid w:val="002B0666"/>
    <w:rsid w:val="002B5DC8"/>
    <w:rsid w:val="002B78EC"/>
    <w:rsid w:val="003112C1"/>
    <w:rsid w:val="003341A7"/>
    <w:rsid w:val="003A111B"/>
    <w:rsid w:val="003B08F4"/>
    <w:rsid w:val="003E6763"/>
    <w:rsid w:val="00433612"/>
    <w:rsid w:val="004611FF"/>
    <w:rsid w:val="00481B7B"/>
    <w:rsid w:val="004F4B11"/>
    <w:rsid w:val="005172DD"/>
    <w:rsid w:val="005415A3"/>
    <w:rsid w:val="00546AB3"/>
    <w:rsid w:val="005944FA"/>
    <w:rsid w:val="005E45FB"/>
    <w:rsid w:val="005F18B5"/>
    <w:rsid w:val="006054E8"/>
    <w:rsid w:val="00616936"/>
    <w:rsid w:val="0066393F"/>
    <w:rsid w:val="006C430C"/>
    <w:rsid w:val="006E1A05"/>
    <w:rsid w:val="0073115D"/>
    <w:rsid w:val="0083080B"/>
    <w:rsid w:val="00891136"/>
    <w:rsid w:val="00896DE2"/>
    <w:rsid w:val="008A4B1E"/>
    <w:rsid w:val="008E1557"/>
    <w:rsid w:val="0097549F"/>
    <w:rsid w:val="0097551D"/>
    <w:rsid w:val="00975544"/>
    <w:rsid w:val="009C4809"/>
    <w:rsid w:val="009C59D3"/>
    <w:rsid w:val="009F37D5"/>
    <w:rsid w:val="00A4742B"/>
    <w:rsid w:val="00A505CE"/>
    <w:rsid w:val="00A60974"/>
    <w:rsid w:val="00A71C83"/>
    <w:rsid w:val="00AB3752"/>
    <w:rsid w:val="00AC75AD"/>
    <w:rsid w:val="00AD686E"/>
    <w:rsid w:val="00B34A51"/>
    <w:rsid w:val="00B47BCE"/>
    <w:rsid w:val="00B81FAC"/>
    <w:rsid w:val="00B85735"/>
    <w:rsid w:val="00C02AE6"/>
    <w:rsid w:val="00C06B76"/>
    <w:rsid w:val="00C5597E"/>
    <w:rsid w:val="00C9048A"/>
    <w:rsid w:val="00C96D0B"/>
    <w:rsid w:val="00CE09C9"/>
    <w:rsid w:val="00CE4320"/>
    <w:rsid w:val="00D21BFA"/>
    <w:rsid w:val="00D35D65"/>
    <w:rsid w:val="00D8072E"/>
    <w:rsid w:val="00D9170E"/>
    <w:rsid w:val="00DA7874"/>
    <w:rsid w:val="00DD376B"/>
    <w:rsid w:val="00DD477E"/>
    <w:rsid w:val="00DF67A8"/>
    <w:rsid w:val="00E1718F"/>
    <w:rsid w:val="00E33D84"/>
    <w:rsid w:val="00E366EE"/>
    <w:rsid w:val="00E71D4B"/>
    <w:rsid w:val="00EA6D7F"/>
    <w:rsid w:val="00EE734D"/>
    <w:rsid w:val="00EF1700"/>
    <w:rsid w:val="00F063C1"/>
    <w:rsid w:val="00F20C2E"/>
    <w:rsid w:val="00F32A89"/>
    <w:rsid w:val="00F42E67"/>
    <w:rsid w:val="00F533BA"/>
    <w:rsid w:val="00FA2678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C3DF982B-5241-4E6C-B708-3BF2BA6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59"/>
    <w:rsid w:val="00C55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image001.jpg@01DC3F66.782A6290" TargetMode="External"/><Relationship Id="rId18" Type="http://schemas.openxmlformats.org/officeDocument/2006/relationships/image" Target="media/image7.jpg"/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fontTable" Target="fontTable.xml"/><Relationship Id="rId10" Type="http://schemas.openxmlformats.org/officeDocument/2006/relationships/hyperlink" Target="https://aokz.cert.roskazna.ru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tumen.roskazna.gov.ru/gis/aokz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eader" Target="header2.xml"/><Relationship Id="rId8" Type="http://schemas.openxmlformats.org/officeDocument/2006/relationships/hyperlink" Target="https://sobi.cert.roskazna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1121E-89B0-425C-B731-D0F4707BC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Леонов Сергей Алексеевич</cp:lastModifiedBy>
  <cp:revision>3</cp:revision>
  <cp:lastPrinted>2025-10-24T10:07:00Z</cp:lastPrinted>
  <dcterms:created xsi:type="dcterms:W3CDTF">2025-12-01T10:36:00Z</dcterms:created>
  <dcterms:modified xsi:type="dcterms:W3CDTF">2025-12-01T10:38:00Z</dcterms:modified>
</cp:coreProperties>
</file>